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7e0308fcbceebde9707a2f46b18b99735b570c"/>
    <w:p>
      <w:pPr>
        <w:pStyle w:val="Heading3"/>
      </w:pPr>
      <w:r>
        <w:t xml:space="preserve">Студенты РГУ имени Косыгина сыграли в Кубке МДН</w:t>
      </w:r>
    </w:p>
    <w:p>
      <w:pPr>
        <w:pStyle w:val="FirstParagraph"/>
      </w:pPr>
      <w:r>
        <w:t xml:space="preserve">27.09.2018</w:t>
      </w:r>
    </w:p>
    <w:p>
      <w:pPr>
        <w:pStyle w:val="BodyText"/>
      </w:pPr>
      <w:r>
        <w:drawing>
          <wp:inline>
            <wp:extent cx="5334000" cy="404217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1d2/komanda-rg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421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Студенты Российского государственного университета имени Косыгина приняли участие в розыгрыше интеллектуальной игры «Кубок МДН» в субботу, 22 сентября. Об этом рассказали на официальной странице Культурного клуба РГУ в социальной сети.</w:t>
      </w:r>
    </w:p>
    <w:p>
      <w:pPr>
        <w:pStyle w:val="BodyText"/>
      </w:pPr>
      <w:r>
        <w:t xml:space="preserve">Состязание было приурочено к 20-летию Московского дома национальностей. Суть игры заключается в пошаговом ответе на вопросы по теме культуры, истории и географии народов России. По формату игра напоминает телевизионный кубок «Что? Где? Когда?», в ней было предусмотрено 3 тура по 10 вопросов.</w:t>
      </w:r>
    </w:p>
    <w:p>
      <w:pPr>
        <w:pStyle w:val="BodyText"/>
      </w:pPr>
      <w:r>
        <w:t xml:space="preserve">По итогам конкурса, команда РГУ имени Косыгина заняла третье место среди всех участвующих команд.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3">
        <w:r>
          <w:rPr>
            <w:rStyle w:val="Hyperlink"/>
          </w:rPr>
          <w:t xml:space="preserve">Культурный клуб РГУ имени Косыгина</w:t>
        </w:r>
      </w:hyperlink>
    </w:p>
    <w:p>
      <w:pPr>
        <w:pStyle w:val="BodyText"/>
      </w:pPr>
      <w:r>
        <w:t xml:space="preserve">Фото: </w:t>
      </w:r>
      <w:hyperlink r:id="rId23">
        <w:r>
          <w:rPr>
            <w:rStyle w:val="Hyperlink"/>
          </w:rPr>
          <w:t xml:space="preserve">Культурный клуб РГУ имени Косыгина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http://uao.mos.ru/presscenter/news/detail/7598296.html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7598296.html" TargetMode="External" /><Relationship Type="http://schemas.openxmlformats.org/officeDocument/2006/relationships/hyperlink" Id="rId23" Target="https://vk.com/rsu_international_culture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7598296.html" TargetMode="External" /><Relationship Type="http://schemas.openxmlformats.org/officeDocument/2006/relationships/hyperlink" Id="rId23" Target="https://vk.com/rsu_international_culture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2025-05-23T19:53:43Z</dcterms:created>
  <dcterms:modified xsi:type="dcterms:W3CDTF">2025-05-23T19:53:43Z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